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36" w:rsidRDefault="003E7836" w:rsidP="003E7836">
      <w:pPr>
        <w:pStyle w:val="ConsPlusNormal"/>
        <w:jc w:val="right"/>
        <w:outlineLvl w:val="0"/>
      </w:pPr>
      <w:r>
        <w:t>Приложение 14</w:t>
      </w:r>
    </w:p>
    <w:p w:rsidR="003E7836" w:rsidRDefault="003E7836" w:rsidP="003E7836">
      <w:pPr>
        <w:pStyle w:val="ConsPlusNormal"/>
        <w:jc w:val="right"/>
      </w:pPr>
      <w:r>
        <w:t>к Закону Забайкальского края "О бюджете</w:t>
      </w:r>
    </w:p>
    <w:p w:rsidR="003E7836" w:rsidRDefault="003E7836" w:rsidP="003E7836">
      <w:pPr>
        <w:pStyle w:val="ConsPlusNormal"/>
        <w:jc w:val="right"/>
      </w:pPr>
      <w:r>
        <w:t>Забайкальского края на 2021 год и</w:t>
      </w:r>
    </w:p>
    <w:p w:rsidR="003E7836" w:rsidRDefault="003E7836" w:rsidP="003E7836">
      <w:pPr>
        <w:pStyle w:val="ConsPlusNormal"/>
        <w:jc w:val="right"/>
      </w:pPr>
      <w:r>
        <w:t>плановый период 2022 и 2023 годов"</w:t>
      </w:r>
    </w:p>
    <w:p w:rsidR="003E7836" w:rsidRDefault="003E7836" w:rsidP="003E7836">
      <w:pPr>
        <w:pStyle w:val="ConsPlusNormal"/>
        <w:jc w:val="both"/>
      </w:pPr>
    </w:p>
    <w:p w:rsidR="003E7836" w:rsidRDefault="003E7836" w:rsidP="003E7836">
      <w:pPr>
        <w:pStyle w:val="ConsPlusTitle"/>
        <w:jc w:val="center"/>
      </w:pPr>
      <w:bookmarkStart w:id="0" w:name="P23955"/>
      <w:bookmarkEnd w:id="0"/>
      <w:r>
        <w:t>РАСПРЕДЕЛЕНИЕ</w:t>
      </w:r>
    </w:p>
    <w:p w:rsidR="003E7836" w:rsidRDefault="003E7836" w:rsidP="003E7836">
      <w:pPr>
        <w:pStyle w:val="ConsPlusTitle"/>
        <w:jc w:val="center"/>
      </w:pPr>
      <w:r>
        <w:t>БЮДЖЕТНЫХ АССИГНОВАНИЙ БЮДЖЕТА КРАЯ ПО РАЗДЕЛАМ,</w:t>
      </w:r>
    </w:p>
    <w:p w:rsidR="003E7836" w:rsidRDefault="003E7836" w:rsidP="003E7836">
      <w:pPr>
        <w:pStyle w:val="ConsPlusTitle"/>
        <w:jc w:val="center"/>
      </w:pPr>
      <w:r>
        <w:t>ПОДРАЗДЕЛАМ, ЦЕЛЕВЫМ СТАТЬЯМ (ГОСУДАРСТВЕННЫМ ПРОГРАММАМ</w:t>
      </w:r>
    </w:p>
    <w:p w:rsidR="003E7836" w:rsidRDefault="003E7836" w:rsidP="003E7836">
      <w:pPr>
        <w:pStyle w:val="ConsPlusTitle"/>
        <w:jc w:val="center"/>
      </w:pPr>
      <w:r>
        <w:t>И НЕПРОГРАММНЫМ НАПРАВЛЕНИЯМ ДЕЯТЕЛЬНОСТИ), ГРУППАМ</w:t>
      </w:r>
    </w:p>
    <w:p w:rsidR="003E7836" w:rsidRDefault="003E7836" w:rsidP="003E7836">
      <w:pPr>
        <w:pStyle w:val="ConsPlusTitle"/>
        <w:jc w:val="center"/>
      </w:pPr>
      <w:r>
        <w:t>И ПОДГРУППАМ ВИДОВ РАСХОДОВ КЛАССИФИКАЦИИ РАСХОДОВ</w:t>
      </w:r>
    </w:p>
    <w:p w:rsidR="003E7836" w:rsidRDefault="003E7836" w:rsidP="003E7836">
      <w:pPr>
        <w:pStyle w:val="ConsPlusTitle"/>
        <w:jc w:val="center"/>
      </w:pPr>
      <w:r>
        <w:t>БЮДЖЕТОВ НА ПЛАНОВЫЙ ПЕРИОД 2022 И 2023 ГОДОВ</w:t>
      </w:r>
    </w:p>
    <w:p w:rsidR="003E7836" w:rsidRDefault="003E7836" w:rsidP="003E783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3E7836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836" w:rsidRDefault="003E7836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836" w:rsidRDefault="003E7836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7836" w:rsidRDefault="003E7836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7836" w:rsidRDefault="003E7836" w:rsidP="00A6101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3E7836" w:rsidRDefault="003E7836" w:rsidP="00A6101B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836" w:rsidRDefault="003E7836" w:rsidP="00A6101B"/>
        </w:tc>
      </w:tr>
    </w:tbl>
    <w:p w:rsidR="003E7836" w:rsidRDefault="003E7836" w:rsidP="003E7836">
      <w:pPr>
        <w:pStyle w:val="ConsPlusNormal"/>
        <w:jc w:val="both"/>
      </w:pPr>
    </w:p>
    <w:p w:rsidR="003E7836" w:rsidRDefault="003E7836" w:rsidP="003E7836">
      <w:pPr>
        <w:sectPr w:rsidR="003E7836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4"/>
        <w:gridCol w:w="557"/>
        <w:gridCol w:w="557"/>
        <w:gridCol w:w="1587"/>
        <w:gridCol w:w="624"/>
        <w:gridCol w:w="1474"/>
        <w:gridCol w:w="1474"/>
      </w:tblGrid>
      <w:tr w:rsidR="003E7836" w:rsidTr="00A6101B">
        <w:tc>
          <w:tcPr>
            <w:tcW w:w="4354" w:type="dxa"/>
            <w:vMerge w:val="restart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557" w:type="dxa"/>
            <w:vMerge w:val="restart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57" w:type="dxa"/>
            <w:vMerge w:val="restart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87" w:type="dxa"/>
            <w:vMerge w:val="restart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Merge w:val="restart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2948" w:type="dxa"/>
            <w:gridSpan w:val="2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E7836" w:rsidTr="00A6101B">
        <w:tc>
          <w:tcPr>
            <w:tcW w:w="4354" w:type="dxa"/>
            <w:vMerge/>
          </w:tcPr>
          <w:p w:rsidR="003E7836" w:rsidRDefault="003E7836" w:rsidP="00A6101B"/>
        </w:tc>
        <w:tc>
          <w:tcPr>
            <w:tcW w:w="557" w:type="dxa"/>
            <w:vMerge/>
          </w:tcPr>
          <w:p w:rsidR="003E7836" w:rsidRDefault="003E7836" w:rsidP="00A6101B"/>
        </w:tc>
        <w:tc>
          <w:tcPr>
            <w:tcW w:w="557" w:type="dxa"/>
            <w:vMerge/>
          </w:tcPr>
          <w:p w:rsidR="003E7836" w:rsidRDefault="003E7836" w:rsidP="00A6101B"/>
        </w:tc>
        <w:tc>
          <w:tcPr>
            <w:tcW w:w="1587" w:type="dxa"/>
            <w:vMerge/>
          </w:tcPr>
          <w:p w:rsidR="003E7836" w:rsidRDefault="003E7836" w:rsidP="00A6101B"/>
        </w:tc>
        <w:tc>
          <w:tcPr>
            <w:tcW w:w="624" w:type="dxa"/>
            <w:vMerge/>
          </w:tcPr>
          <w:p w:rsidR="003E7836" w:rsidRDefault="003E7836" w:rsidP="00A6101B"/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Общегосударственные вопросы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4 632 180,3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4 263 863,7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3 418,9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3 418,9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3 418,9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3 418,9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3 418,9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118 398,4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118 398,4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41 173,0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41 173,0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41 173,0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50 183,0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51 421,0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49 672,0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50 897,0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49 672,0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50 897,0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21 502,0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21 502,0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21 502,0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3 376,0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3 376,0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3 376,0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78 800,4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79 834,8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10 804,5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10 804,5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</w:t>
            </w:r>
            <w:r>
              <w:lastRenderedPageBreak/>
              <w:t>соглашений"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04 3 08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10 804,5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10 804,5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10 804,5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10 804,5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3 990,5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3 990,5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3 990,5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3 990,5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3 990,5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3 990,5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64 286,4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65 039,8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36 389,7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36 458,9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36 389,7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36 458,9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36 389,7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36 458,9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945,5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945,5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945,5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416,8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26 954,6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26 954,6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26 954,6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126 096,7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129 206,9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95 647,9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95 647,9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95 647,9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94 698,2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94 698,2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94 698,2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882,2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949,7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834,7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901,1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834,7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901,1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33 559,0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14 165,0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14 165,0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14 165,0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19 394,0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19 394,0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19 394,0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35 451,6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35 451,6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8 363,5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8 363,5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8 363,5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21 992,8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21 992,8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21 992,8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1 220,2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1 220,2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1 220,2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3 875,1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3 875,1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3 875,1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4 168 328,1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3 797 137,3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74 431,7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76 265,8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27 780,4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27 780,4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27 780,4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27 780,4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27 780,4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"Обеспечивающая </w:t>
            </w:r>
            <w:r>
              <w:lastRenderedPageBreak/>
              <w:t>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46 989,6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48 147,1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46 989,6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48 147,1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45 087,1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46 198,9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17 471,8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17 471,8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17 471,8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28 036,5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28 727,1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26 177,7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26 177,7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2 536,4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2 536,4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1 948,2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1 948,2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1 948,2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338,3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01 6 01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338,3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Повышение финансовой грамотности </w:t>
            </w:r>
            <w:r>
              <w:lastRenderedPageBreak/>
              <w:t>населения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338,3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338,3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338,3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262 651,7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269 157,4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218 857,2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03 4 01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218 857,2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03 4 01 10000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218 857,2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218 857,2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218 857,2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218 857,2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"Совершенствование системы стратегического управления в </w:t>
            </w:r>
            <w:r>
              <w:lastRenderedPageBreak/>
              <w:t>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9 092,6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"Разработка документов стратегического планирования Забайкальского края и мониторинг их реализации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03 5 01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9 092,6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Разработка документов стратегического планирования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03 5 01 09014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9 092,6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03 5 01 09014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9 092,6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03 5 01 09014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9 092,6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40 415,8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41 207,6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03 7 01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40 415,8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41 207,6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38 521,8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39 313,6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38 874,5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38 874,5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439,1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03 7 01 49300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1 894,0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03 7 01 49300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1 894,0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03 7 01 49300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1 894,0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116 336,0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120 230,5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61 523,4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"Управление </w:t>
            </w:r>
            <w:r>
              <w:lastRenderedPageBreak/>
              <w:t>государственной собственностью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61 523,4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27 770,4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31 292,8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29 858,5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29 858,5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1 434,3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1 390,0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30 230,6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30 230,6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15 305,4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15 305,4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14 883,2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14 883,2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58 707,1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58 707,1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53 947,6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54 027,6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53 019,3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53 019,3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1 008,3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1 008,3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4 945,3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4 679,5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4 678,5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4 678,5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23 297,4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23 871,4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1 023,2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"Развитие межрегиональных связей Забайкальского </w:t>
            </w:r>
            <w:r>
              <w:lastRenderedPageBreak/>
              <w:t>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11 1 06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1 023,2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22 848,2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22 848,2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22 787,7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22 787,7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22 787,7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11 3 01 49300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11 3 01 49300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11 3 01 49300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6 499,2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6 606,7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4 499,3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4 609,8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19 2 02 09720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19 2 02 09720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19 2 02 09720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"Повышение престижа муниципальной службы в муниципальных образованиях Забайкальского края, поддержка лучших </w:t>
            </w:r>
            <w:r>
              <w:lastRenderedPageBreak/>
              <w:t>практик местного самоуправления"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19 2 03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4 178,2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Поддержка лучших практик местного самоуправления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4 178,2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4 178,2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4 178,2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1 999,9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1 996,9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1 713,9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1 713,9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1 313,9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1 313,9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50 032,3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49 352,5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48 081,6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48 375,3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31 777,2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31 668,7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30 518,2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30 217,3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29 596,4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29 596,4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620,9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620,9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1 451,4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1 451,4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1 451,4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"Оказание государственными учреждениями Забайкальского края государственных услуг, выполнение работ, финансовое </w:t>
            </w:r>
            <w:r>
              <w:lastRenderedPageBreak/>
              <w:t>обеспечение деятельности государственных учреждений"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16 706,6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16 706,6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16 706,6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16 706,6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16 706,6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3 635 079,8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3 251 653,0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2 207 601,7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2 207 601,7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2 207 601,7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267,6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1 391,4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1 391,4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1 391,4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1 301,1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1 301,1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1 301,1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381 323,3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390 192,6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302 899,7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310 092,4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117 917,9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117 917,9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100 168,9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100 168,9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88 018,8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88 018,8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3 986,8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3 986,8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Забайкальский краевой центр социально значимой информации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14 546,8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14 904,7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12 856,1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12 856,1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2 048,6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2 048,6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48 022,4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48 940,7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47 199,2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47 199,2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1 741,5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1 741,5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15 854,4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16 254,8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5 266,6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5 266,6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98 340,4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101 520,3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97 950,3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97 950,3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3 570,0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3 570,0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217 244,9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223 805,4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214 150,5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220 637,2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214 150,5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220 637,2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3 094,4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3 168,2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3 094,4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3 168,2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80 038,5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81 594,8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78 325,8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79 841,0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78 325,8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79 841,0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1 695,8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1 736,5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702,9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724,1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1 012,4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1 452,9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1 452,9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1 452,9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Осуществление полномочий Российской Федерации на государственную </w:t>
            </w:r>
            <w:r>
              <w:lastRenderedPageBreak/>
              <w:t>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69 613,0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69 613,0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68 026,0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68 026,0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1 587,0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1 587,0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25 239,2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31 408,6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30 849,2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30 849,2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559,4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517 991,4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130 043,3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3 983,8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4 001,2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707,8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725,2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3 276,0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3 276,0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514 007,6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126 042,1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111 689,1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14 007,6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14 353,0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3 021,5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3 021,5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3 021,5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Возмещение затрат на полиграфические услуги редакциям периодических печатных </w:t>
            </w:r>
            <w:r>
              <w:lastRenderedPageBreak/>
              <w:t>изданий, осуществляющим свою деятельность на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1 294,9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1 294,9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1 294,9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6 900,5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7 066,2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6 900,5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7 066,2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6 900,5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7 066,2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Национальная оборона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66 609,1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66 609,1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66 609,1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Осуществление первичного воинского учета на территориях, где отсутствуют военные </w:t>
            </w:r>
            <w:r>
              <w:lastRenderedPageBreak/>
              <w:t>комиссариаты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66 609,1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66 609,1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66 609,1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818 237,6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838 194,3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176 190,3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180 018,1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176 190,3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180 018,1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02 1 03 10000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сфере дополнительного профессионального образования в области гражданской </w:t>
            </w:r>
            <w:r>
              <w:lastRenderedPageBreak/>
              <w:t>обороны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7 855,6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11 487,0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11 487,0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11 487,0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11 487,0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11 487,0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11 487,0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110 664,5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113 441,3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61 915,6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61 915,6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61 915,6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61 915,6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61 915,6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18 450,2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18 450,2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Центр обеспечения функционирования </w:t>
            </w:r>
            <w:r>
              <w:lastRenderedPageBreak/>
              <w:t>комплексной системы безопасности жизнедеятельности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18 450,2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18 450,2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18 450,2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23 915,3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23 915,3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02 3 03 19303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23 915,3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02 3 03 19303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23 915,3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02 3 03 19303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23 915,3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9 160,2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02 3 04 10000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9 160,2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9 160,2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9 160,2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9 160,2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31 210,0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02 4 01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31 210,0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02 4 01 10000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31 210,0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31 210,0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31 210,0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31 210,0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16 024,2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государственного управления в установленной сфере"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02 8 01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16 024,2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15 483,2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15 483,2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15 420,2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15 420,2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641 567,3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657 656,2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631 567,3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647 656,2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26 388,2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26 388,2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26 388,2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26 388,2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26 388,2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621 268,0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02 5 01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621 268,0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02 5 01 10000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621 268,0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621 268,0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621 268,0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621 268,0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Предупреждение и ликвидация последствий чрезвычайных ситуаций и стихийных бедствий природного и </w:t>
            </w:r>
            <w:r>
              <w:lastRenderedPageBreak/>
              <w:t>техногенного характера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Забайкальский край для постоянного проживания, быстрому их включению в трудовые и социальные связи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"Информационное обеспечение реализации Программы"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1 03 R0860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1 03 R0860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1 03 R0860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"Содействие в трудоустройстве и занятости"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25 1 05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1 05 R0860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1 05 R0860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1 05 R0860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2 01 R0860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2 01 R0860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25 2 01 R0860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Национальная экономика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13 364 519,0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14 701 406,2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203 924,4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203 924,4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23 304,9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53 661,1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19 536,4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19 536,4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1 982,8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1 982,8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17 441,9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17 553,6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8 621,9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8 733,6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8 820,0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8 820,0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4 369,6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4 369,6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4 084,5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4 084,5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285,1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Региональный проект "Адресная поддержка </w:t>
            </w:r>
            <w:r>
              <w:lastRenderedPageBreak/>
              <w:t>повышения производительности труда на предприятиях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L2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Государственная поддержка субъектов Российской Федерации - участников национального проекта "Производительность труда и поддержка занятости"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L2 52960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L2 52960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L2 52960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P2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25 255,1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Повышение эффективности службы занятости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25 255,1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25 255,1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25 255,1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120 263,3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04 5 02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120 263,3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04 5 02 10000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120 263,3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120 263,3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104 196,5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104 196,5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14 902,5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14 902,5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1 164,3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1 164,3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"Повышение мобильности </w:t>
            </w:r>
            <w:r>
              <w:lastRenderedPageBreak/>
              <w:t>трудовых ресурсов"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"Предоставление финансовой поддержки работодателям - участникам региональной программы повышения мобильности трудовых ресурсов"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04 6 01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6 01 R4780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6 01 R4780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6 01 R4780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1 609 112,7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1 643 036,0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1 575 501,0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1 607 281,4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835 683,4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824 484,1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</w:t>
            </w:r>
            <w:r>
              <w:lastRenderedPageBreak/>
              <w:t>увеличение объема экспорта продукции агропромышленного комплекса"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724 054,2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662 040,7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21 556,7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21 556,7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21 556,7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67 978,0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67 978,0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67 978,0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Возмещение части затрат на приобретение минеральных удобрений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части затрат на производство продукции растениеводства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67 978,0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67 978,0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67 978,0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Возмещение части затрат на приобретение альтернативных источников питания для обеспечения электроснабжением животноводческих стоянок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21 190,0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21 190,0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21 190,0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124 324,6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124 324,6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124 324,6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2 370,0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2 370,0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2 370,0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07440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07440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07440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R4330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R4330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R4330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Стимулирование развития приоритетных подотраслей агропромышленного комплекса и развитие малых форм хозяйствования (финансовое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R5024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42 034,4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R5024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42 034,4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R5024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42 034,4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15 492,7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15 492,7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15 492,7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43 352,1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43 352,1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43 352,1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65 934,1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65 934,1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65 934,1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поддержку производства тонкорунной и полутонкорунной шерсти)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</w:t>
            </w:r>
            <w:r>
              <w:lastRenderedPageBreak/>
              <w:t>растениеводства и животноводства (финансовое обеспечение части затрат на поддержку собственного производства молока)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10 989,0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64 863,7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69 609,3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64 863,7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69 609,3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64 863,7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69 609,3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мероприятий в области мелиорации земель сельскохозяйственного назначения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R5680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64 753,8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R5680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64 753,8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01 R5680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64 753,8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Региональный проект "Экспорт продукции АПК"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T2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111 629,2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162 443,4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63 372,0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63 372,0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63 372,0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99 071,4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99 071,4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99 071,4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190 639,0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188 938,5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125 579,3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125 579,3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07430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07430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07430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28 450,1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28 450,1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28 450,1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85 350,2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85 350,2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85 350,2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I5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63 359,2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63 359,2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41 898,4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41 898,4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21 460,8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21 460,8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549 178,6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593 858,8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62 403,6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64 442,1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Кадровое обеспечение агропромышленного комплекса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1 129,2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1 129,2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1 129,2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434,3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434,3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14 476,4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14 476,4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14 476,4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14 476,4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45 258,7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46 374,4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45 749,0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45 749,0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625,4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1 593,5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1 593,5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1 593,5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498 152,0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448 159,9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448 159,9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448 159,9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448 159,9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19 520,9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20 002,3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19 828,6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19 828,6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173,7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1 081,1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1 081,1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1 081,1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25 999,3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25 999,3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25 999,3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2 909,4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2 909,4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2 909,4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T2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31 264,7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31 264,7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31 264,7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31 264,7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Государственная программа Забайкальского края "Воспроизводство и использование </w:t>
            </w:r>
            <w:r>
              <w:lastRenderedPageBreak/>
              <w:t>природных ресурсов"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Подпрограмма "Развитие рыбохозяйственного комплекса"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657,4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657,4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657,4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236,6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"Формирование благоприятных условий для развития агропромышленного комплекса Агинского </w:t>
            </w:r>
            <w:r>
              <w:lastRenderedPageBreak/>
              <w:t>Бурятского округа"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236,6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Проведение межмуниципального конкурса среди работников АПК в сфере развития традиционных видов хозяйствования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175,0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2 144,5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2 144,5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2 144,5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2 144,5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2 144,5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2 144,5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31 583,5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32 716,1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26 549,7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27 057,2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26 026,2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26 523,7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26 026,2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26 523,7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533,5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5 033,8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5 658,9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5 636,5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5 636,5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151 891,2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151 891,2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151 891,2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47 702,3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99 305,9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6 831,7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6 831,7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6 831,7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водных отношений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92 474,2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92 474,2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92 474,2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26 437,6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47 585,3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Капитальный ремонт гидротехнических сооружений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07 1 02 07279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15 362,7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07 1 02 07279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15 362,7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07 1 02 07279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15 362,7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07 1 02 07280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1 666,0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07 1 02 07280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1 666,0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07 1 02 07280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1 666,0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4 343,0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4 343,0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4 343,0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мероприятий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26 213,6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26 213,6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26 213,6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"Охрана, сохранение и восстановление водных объектов до состояния, обеспечивающего экологически благоприятные условия жизни </w:t>
            </w:r>
            <w:r>
              <w:lastRenderedPageBreak/>
              <w:t>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водных отношений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1 612 715,7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1 612 715,7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1 094 022,7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1 067 968,3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692 585,4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699 252,4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74 132,5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77 193,0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65 832,5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68 893,0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65 532,5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68 593,0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12 500,0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53 532,5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56 093,0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6 900,0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6 900,0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622 059,4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622 059,4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433 051,7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428 293,3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185 401,2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193 766,1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48 826,1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50 767,2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50 467,2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50 467,2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50 467,2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6 266,6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3 958,4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09 1 03 51299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3 658,4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09 1 03 51299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3 658,4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09 1 03 51299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3 658,4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39 519,6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41 044,4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09 1 04 10000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1 405,2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1 405,2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1 405,2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1 405,2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39 639,2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39 639,2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39 639,2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161 174,5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09 1 05 10000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161 174,5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161 174,5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161 174,5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161 174,5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148 650,5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111 771,4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75 342,1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75 342,1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75 342,1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Формирование запаса лесных семян для лесовосстановления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1 524,3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34 905,0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34 905,0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6 793,2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3 490,5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61 139,2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31 414,5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510 890,8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539 858,0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509 375,4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538 342,6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18 891,7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Финансовое обеспечение выполнения работ и услуг казенным учреждением в сфере </w:t>
            </w:r>
            <w:r>
              <w:lastRenderedPageBreak/>
              <w:t>лесных отношений в части выплаты региональной доли районного коэффициента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18 891,7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5 252,5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5 252,5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5 252,5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46 865,7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48 284,1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42 996,9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42 996,9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5 287,2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5 287,2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38 546,3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38 546,3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38 546,3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411 096,1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427 368,0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377 372,8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377 372,8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49 437,3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49 437,3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1 515,4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1 515,4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415,6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1 099,8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1 099,8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1 099,8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4 889,4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4 889,4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09 3 02 10000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4 889,4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сфере лесных отношений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4 889,4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4 889,4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4 889,4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892 526,2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384 474,0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892 526,2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384 474,0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892 526,2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384 474,0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48 867,0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50 379,3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35 303,7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36 481,6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35 303,7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36 481,6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35 303,7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36 481,6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Развитие социальной инфраструктуры городского поселения "Город </w:t>
            </w:r>
            <w:r>
              <w:lastRenderedPageBreak/>
              <w:t>Краснокаменск" и муниципального района "Город Краснокаменск и Краснокаменский район"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13 563,3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13 897,7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13 563,3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13 897,7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13 563,3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13 897,7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5 211,7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5 211,7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5 211,7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5 211,7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359 474,9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280 481,2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Компенсация части затрат или недополученных доходов в связи с оказанием транспортных услуг населению, </w:t>
            </w:r>
            <w:r>
              <w:lastRenderedPageBreak/>
              <w:t>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324 700,2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244 849,1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324 700,2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244 849,1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324 700,2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244 849,1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4 681,1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4 796,5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4 681,1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4 796,5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4 681,1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4 796,5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30 093,6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30 835,6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30 093,6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30 835,6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30 093,6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30 835,6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V7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48 401,8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подпрограммы "Гражданская авиация и аэронавигационное обслуживание" государственной программы Российской Федерации "Развитие транспортной системы"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V7 53860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48 401,8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V7 53860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48 401,8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V7 53860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48 401,8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8 511 353,3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10 184 961,4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8 511 353,3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10 021 739,7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145 000,0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13 2 06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145 000,0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Осуществление мероприятий по видеофиксации нарушений правил </w:t>
            </w:r>
            <w:r>
              <w:lastRenderedPageBreak/>
              <w:t>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145 000,0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145 000,0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145 000,0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дорожного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8 366 353,3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9 876 739,7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2 289 038,8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2 289 038,8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2 191 138,1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2 191 138,1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97 900,7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97 900,7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309 859,3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309 859,3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309 859,3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122 191,0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122 191,0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26 020,1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26 020,1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161 648,2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161 648,2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160 648,2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160 648,2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479 309,7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13 3 03 74315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13 3 03 74315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13 3 03 74315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13 3 03 74316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13 3 03 74316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13 3 03 74316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Субсидия на строительство, реконструкцию, капитальный ремонт и ремонт автомобильных дорог общего пользования </w:t>
            </w:r>
            <w:r>
              <w:lastRenderedPageBreak/>
              <w:t>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13 3 03 74317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13 3 03 74317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13 3 03 74317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6 697 832,4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6 697 832,4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4 198 700,4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6 697 832,4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4 198 700,4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6 697 832,4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531 795,3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531 795,3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361 235,6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290 009,2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R2 04315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210 009,2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R2 04315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210 009,2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R2 04315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210 009,2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R2 54180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R2 54180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3 R2 54180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163 221,7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163 221,7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"Развитие транспортной инфраструктуры на сельских территориях"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163 221,7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163 221,7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163 221,7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163 221,7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80 902,3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48 097,8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80 902,3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48 097,8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8 089,7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1 D2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8 089,7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</w:t>
            </w:r>
            <w:r>
              <w:lastRenderedPageBreak/>
              <w:t>заседаниях мировых судов в режиме видео-конференц-связи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8 089,7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8 089,7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8 089,7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40 008,1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40 008,1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1 341,9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1 341,9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1 341,9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Эксплуатация инфраструктуры и </w:t>
            </w:r>
            <w:r>
              <w:lastRenderedPageBreak/>
              <w:t>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06 5 01 04192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13 893,6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06 5 01 04192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13 893,6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06 5 01 04192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13 893,6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8 460,0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8 460,0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8 460,0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13 712,6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13 712,6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13 712,6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13 712,6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413 969,8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472 305,7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119 661,9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173 103,0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12 012,2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12 308,4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</w:t>
            </w:r>
            <w:r>
              <w:lastRenderedPageBreak/>
              <w:t>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1 034,7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1 034,7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1 034,7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1 034,7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2 921,0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2 921,0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2 921,0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2 921,0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8 352,7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8 352,7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8 352,7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8 352,7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107 649,7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160 794,6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7 814,7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7 814,7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7 814,7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7 814,7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62 189,2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62 189,2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15 450,8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15 450,8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46 738,4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46 738,4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90 714,8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90 714,8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44 555,5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44 555,5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46 159,3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46 159,3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43 865,2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43 865,2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06 6 01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43 865,2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40 543,5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40 543,5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40 543,5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3 178,1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3 321,7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2 974,0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2 974,0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347,7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59 626,3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59 626,3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59 626,3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54 637,1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54 714,7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53 801,1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53 850,4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53 801,1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53 850,4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864,3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4 760,0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4 911,6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3 431,5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3 431,5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1 480,1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1 480,1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"Управление государственной собственностью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53 959,8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53 959,8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53 959,8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53 959,8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53 959,8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53 959,8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53 959,8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туризма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"Подготовка и проведение, а также оказание содействия в </w:t>
            </w:r>
            <w:r>
              <w:lastRenderedPageBreak/>
              <w:t>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11 2 04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Развитие туризма в Забайкальском крае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11 2 04 09011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11 2 04 09011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11 2 04 09011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81 727,1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81 727,1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57 991,7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59 421,7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53 109,7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54 337,9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53 647,9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53 647,9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4 882,0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5 083,8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4 783,8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4 783,8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</w:t>
            </w:r>
            <w:r>
              <w:lastRenderedPageBreak/>
              <w:t>деятельности"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21 768,5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22 305,4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21 768,5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22 305,4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21 768,5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22 305,4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14 532,9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14 532,9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5 937,9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6 084,4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5 937,9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6 084,4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1 688,1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1 688,1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"Развитие транспортного </w:t>
            </w:r>
            <w:r>
              <w:lastRenderedPageBreak/>
              <w:t>комплекса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57 759,9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59 104,0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18 498,4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18 498,4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18 026,2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18 026,2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472,2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472,2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37 386,1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38 067,7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36 242,5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36 918,8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36 242,5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36 918,8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1 143,6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1 148,9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1 143,6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1 148,9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2 402,4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2 537,9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2 402,4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2 537,9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2 402,4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2 537,9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Жилищно-коммунальное хозяйство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3 776 630,6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4 534 517,8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806 142,5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806 142,5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"Переселение граждан из </w:t>
            </w:r>
            <w:r>
              <w:lastRenderedPageBreak/>
              <w:t>аварийного жилищного фонда"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806 142,5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1 F3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806 142,5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806 142,5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806 142,5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806 142,5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1 150 010,1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1 181 388,7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1 150 010,1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1 181 388,7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188 443,8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</w:t>
            </w:r>
            <w:r>
              <w:lastRenderedPageBreak/>
              <w:t>находящихся в муниципальной собственности"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27 1 02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188 443,8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188 443,8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188 443,8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188 443,8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961 566,3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992 944,9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776 566,3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807 944,9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571 488,3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602 866,9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571 488,3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602 866,9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571 488,3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602 866,9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5 078,0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5 078,0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5 078,0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185 000,0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62 900,0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62 900,0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62 900,0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122 100,0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122 100,0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122 100,0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436 499,2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437 810,1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432 421,6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"Формирование городской среды"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29 1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432 421,6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29 1 F2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432 421,6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279 023,8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279 023,8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279 023,8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29 1 F2 74240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153 397,8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29 1 F2 74240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153 397,8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29 1 F2 74240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153 397,8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245,5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245,5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"Обустройство и восстановление воинских захоронений"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245,5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03 R2990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245,5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03 R2990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245,5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03 R2990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245,5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02 R5760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02 R5760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02 R5760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1 787 235,6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2 109 176,5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284,3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284,3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21 1 04 04106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21 1 04 04106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21 1 04 04106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284,3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345 248,6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Подпрограмма "Создание условий для развития строительства"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26 2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345 248,6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26 2 02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26 2 F1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344 973,3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Стимулирование программ развития жилищного строительства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344 973,3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344 973,3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344 973,3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1 667 352,8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1 724 141,8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1 607 057,3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1 663 864,3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413 186,8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413 186,8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413 186,8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413 186,8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61 556,2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Оказание услуг финансовой аренды </w:t>
            </w:r>
            <w:r>
              <w:lastRenderedPageBreak/>
              <w:t>(лизинга) транспортных средств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27 2 04 74115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61 556,2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27 2 04 74115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61 556,2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27 2 04 74115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61 556,2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F5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1 189 121,3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1 189 121,3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1 189 121,3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1 189 121,3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60 295,5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60 277,5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Организация и проведение конкурса на лучшую организацию сферы жилищно-коммунального хозяйства Забайкальского </w:t>
            </w:r>
            <w:r>
              <w:lastRenderedPageBreak/>
              <w:t>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27 3 03 04303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27 3 03 04303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27 3 03 04303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59 257,5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59 257,5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59 257,5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59 257,5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38 818,3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39 501,8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33 075,5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33 707,9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32 812,6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33 439,9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32 812,6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33 439,9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5 793,9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5 793,9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5 793,9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Охрана окружающей среды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383 432,9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94 008,9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19 758,4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21 075,2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20 078,9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20 078,9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20 078,9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20 078,9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20 078,9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20 078,9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20 078,9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"Развитие сети </w:t>
            </w:r>
            <w:r>
              <w:lastRenderedPageBreak/>
              <w:t>особо охраняемых природных территорий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Развитие сети особо охраняемых природных территорий в Забайкальском крае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363 674,5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72 933,7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271 740,4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72 933,7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2 G7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Модернизация и строительство очистных </w:t>
            </w:r>
            <w:r>
              <w:lastRenderedPageBreak/>
              <w:t>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2 G7 50250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2 G7 50250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2 G7 50250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1 281,3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"Регулирование численности волков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1 281,3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1 281,3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1 281,3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1 281,3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70 611,2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71 652,4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70 611,2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71 652,4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41 186,8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42 433,0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22 154,7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22 851,4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19 223,4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19 223,4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3 468,0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3 468,0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сфере мониторинга </w:t>
            </w:r>
            <w:r>
              <w:lastRenderedPageBreak/>
              <w:t>окружающей среды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19 581,6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19 581,6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19 581,6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2 657,3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2 657,3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2 657,3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25 984,0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25 912,1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23 997,1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23 997,1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1 915,0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1 915,0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Образование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16 883 401,0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16 210 619,9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3 200 293,1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3 200 293,1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3 200 293,1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3 137 832,7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</w:t>
            </w:r>
            <w:r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3 137 832,7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3 137 832,7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3 137 832,7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50 804,0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52 094,7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10 409,0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10 409,0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10 409,0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27 647,2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27 647,2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27 647,2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14 038,5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14 038,5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14 038,5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P2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10 365,7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любой </w:t>
            </w:r>
            <w:r>
              <w:lastRenderedPageBreak/>
              <w:t>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10 365,7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10 365,7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10 365,7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10 792 034,7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10 360 321,0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123 750,0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123 750,0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1 D2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123 750,0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Формирование ИТ-инфраструктуры в </w:t>
            </w:r>
            <w:r>
              <w:lastRenderedPageBreak/>
              <w:t>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123 750,0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123 750,0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123 750,0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10 792 034,7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10 236 571,0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10 721 873,0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10 125 541,4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8 590 354,0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8 782 610,5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частным общеобразовательным организациям, осуществляющим образовательную деятельность по </w:t>
            </w:r>
            <w:r>
              <w:lastRenderedPageBreak/>
              <w:t>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34 813,4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34 813,4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34 813,4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596 883,6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612 224,1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21 946,2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22 498,9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22 322,6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22 322,6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552 847,6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552 847,6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552 847,6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36 877,6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36 877,6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36 877,6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981 438,4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981 438,4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8 250,1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8 250,1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938 255,1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938 255,1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34 933,2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34 933,2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113 702,8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113 702,8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113 702,8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Обеспечение государственных гарантий </w:t>
            </w:r>
            <w:r>
              <w:lastRenderedPageBreak/>
              <w:t>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7 040 431,8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7 040 431,8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7 040 431,8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247 308,6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253 668,2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2 029,8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2 029,8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1 118,0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1 145,9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некоммерческим организациям </w:t>
            </w:r>
            <w:r>
              <w:lastRenderedPageBreak/>
              <w:t>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883,9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75 550,5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77 547,2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72 170,3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72 170,3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72 170,3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5 376,9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5 376,9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5 376,9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174 091,2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174 091,2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174 091,2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475 810,5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14 2 04 71438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14 2 04 71438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14 2 04 71438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04 Ц5050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04 Ц5050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04 Ц5050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999 892,2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961 171,7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939 892,2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901 171,7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888 943,1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888 943,1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12 228,6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12 228,6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389 245,3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109 193,4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87 836,3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87 836,3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87 836,3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21 357,1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21 357,1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21 357,1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51870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51870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51870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52300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52300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52300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18 897,6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18 897,6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35 029,6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35 029,6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35 029,6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35 029,6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35 029,6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02 R2560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02 R2560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02 R2560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598 988,3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243 224,6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510 162,2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168 624,6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"Развитие систем </w:t>
            </w:r>
            <w:r>
              <w:lastRenderedPageBreak/>
              <w:t>воспитания и дополнительного образования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362 569,5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124 602,4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108 877,1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108 877,1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108 877,1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108 877,1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108 877,1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14 3 E2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256 363,7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15 725,3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центров выявления и поддержки одаренных детей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E2 51890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E2 51890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E2 51890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Создание новых мест в образовательных организациях различных типов для реализации дополнительных общеразвивающих программ всех </w:t>
            </w:r>
            <w:r>
              <w:lastRenderedPageBreak/>
              <w:t>направленностей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15 725,3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15 725,3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15 725,3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111 874,0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7 396,1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111 874,0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7 396,1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 52190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 52190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 52190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7 396,1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7 396,1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7 396,1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36 626,1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"Реализация мероприятий по повышению привлекательности педагогической </w:t>
            </w:r>
            <w:r>
              <w:lastRenderedPageBreak/>
              <w:t>профессии"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36 626,1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36 626,1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36 626,1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36 626,1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74 600,0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74 600,0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74 600,0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74 600,0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74 600,0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74 600,0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1 546 578,4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1 488 875,1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1 164 571,4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1 164 571,4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984 357,7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912 532,7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1 559,3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1 559,3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1 559,3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910 973,4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910 973,4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910 973,4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783 300,0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706 364,2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199 537,0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204 609,2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252 038,7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252 038,7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252 038,7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252 038,7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193 472,5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198 331,4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52 397,4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53 707,3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117 028,8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117 028,8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117 028,8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15 1 05 10000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117 028,8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117 028,8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117 028,8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117 028,8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181 538,6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181 538,6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181 538,6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16 6 04 10000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181 538,6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181 538,6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181 538,6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160 422,0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165 038,9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16 038,0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16 499,7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25 736,3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59 007,8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60 416,4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"Совершенствование системы стратегического управления в </w:t>
            </w:r>
            <w:r>
              <w:lastRenderedPageBreak/>
              <w:t>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03 5 05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60 120,1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60 120,1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60 120,1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60 120,1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Государственные учреждения </w:t>
            </w:r>
            <w:r>
              <w:lastRenderedPageBreak/>
              <w:t>дополнительного профессионального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60 120,1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60 120,1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48 997,8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11 122,3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345 111,1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367 912,9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302 243,5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323 973,7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266 986,4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266 986,4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132 220,7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149 665,0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50 119,2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50 119,2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48 675,3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49 911,9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35 767,5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36 676,2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12 907,8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13 235,7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49 633,9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49 633,9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117 321,4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117 321,4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117 321,4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56 987,3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14 6 01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56 987,3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14 6 01 10000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56 987,3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56 987,3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56 987,3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56 987,3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43 939,2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43 939,2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43 939,2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43 939,2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43 939,2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12 046,3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12 347,4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30 821,3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31 591,8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426 051,8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489 576,8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328 422,3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388 079,0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9 311,5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9 311,5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9 311,5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9 223,5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9 223,5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1 765,0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1 765,0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1 765,0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1 765,0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1 765,0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182 081,1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239 501,3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51 860,1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14 5 03 10000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51 860,1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51 860,1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51 860,1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51 860,1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187 641,2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Обеспечение образовательных организаций материально-технической базой для </w:t>
            </w:r>
            <w:r>
              <w:lastRenderedPageBreak/>
              <w:t>внедрения цифровой образовательной среды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187 641,2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187 641,2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187 641,2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43 659,0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14 8 01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43 659,0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14 8 01 10000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43 659,0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43 659,0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43 659,0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43 659,0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92 933,6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93 842,2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"Содержание и обслуживание государственных </w:t>
            </w:r>
            <w:r>
              <w:lastRenderedPageBreak/>
              <w:t>учреждений"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30 430,0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60 252,9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60 407,6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45 147,2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46 294,1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45 760,2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45 760,2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533,9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533,9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1 772,0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1 816,7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1 812,6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1 812,6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13 333,7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12 296,8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5 980,0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5 980,0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4 528,2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4 528,2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1 788,6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1 788,6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3 004,6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3 004,6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3 004,6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3 004,6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97 855,7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97 855,7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"Принятие мер, </w:t>
            </w:r>
            <w:r>
              <w:lastRenderedPageBreak/>
              <w:t>направленных на расширение семейных форм устройства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97 855,7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97 855,7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97 855,7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97 855,7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1 523,2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1 523,2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2 118,9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2 118,9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2 118,9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2 118,9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2 118,9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2 118,9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Культура, кинематография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816 162,0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850 399,4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666 675,8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694 034,9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663 116,9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690 388,2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"Обеспечение многообразия </w:t>
            </w:r>
            <w:r>
              <w:lastRenderedPageBreak/>
              <w:t>услуг организаций культуры"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552 785,9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577 310,2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музеев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74 548,0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74 548,0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74 548,0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74 548,0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54 409,1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55 778,8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18 308,2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18 769,2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66 122,8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66 122,8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66 122,8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66 122,8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66 122,8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"Организация деятельности театров, филармонии и концертных организаций на территории </w:t>
            </w:r>
            <w:r>
              <w:lastRenderedPageBreak/>
              <w:t>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247 673,4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251 940,8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234 387,1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234 387,1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234 387,1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80 802,8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82 837,4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149 098,1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151 549,7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7 161,2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7 323,7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2 197,1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2 197,1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5 126,6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5 126,6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10 230,0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10 230,0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10 230,0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24 609,5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24 609,5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24 609,5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24 609,5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47 132,2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15 1 10 10000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47 132,2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47 132,2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47 132,2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47 132,2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109 869,0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109 869,0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109 869,0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109 869,0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3 087,9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3 087,9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"Цифровизация услуг и формирование информационного пространства в сфере культуры ("Цифровая культура")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A3 54530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A3 54530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A3 54530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113 078,0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113 078,0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113 078,0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105 412,6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108 035,9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105 412,6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108 035,9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105 412,6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108 035,9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4 918,4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5 042,1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4 918,4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5 042,1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4 918,4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5 042,1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3 646,7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3 646,7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3 646,7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3 646,7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3 646,7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3 646,7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3 646,7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Кинематография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57 337,9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57 337,9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57 337,9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57 337,9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15 1 04 10000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57 337,9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57 337,9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57 337,9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57 337,9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93 556,3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99 026,6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76 591,1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78 466,7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50 170,5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50 170,5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50 170,5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50 170,5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43 733,3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43 733,3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5 799,4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5 799,4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28 296,2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28 296,2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24 238,6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24 836,2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23 832,5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24 420,1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23 832,5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24 420,1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416,1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3 376,7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3 460,0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3 323,5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3 405,5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3 323,5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3 405,5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13 298,3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13 298,3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13 298,3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7 821,7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10 178,3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6 383,8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6 383,8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3 794,5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3 794,5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21 2 03 02251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3 120,0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21 2 03 02251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3 120,0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21 2 03 02251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3 120,0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7 261,6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7 261,6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7 261,6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3 132,5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3 192,4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3 166,6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3 166,6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2 442,6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2 442,6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2 442,6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1 564,1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1 626,6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Здравоохранение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4 054 798,5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3 856 320,1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2 054 008,4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1 840 991,4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2 054 008,4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1 840 991,4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770 411,5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720 457,0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неинфекционных заболеваний и формирование здорового образа жизни, в </w:t>
            </w:r>
            <w:r>
              <w:lastRenderedPageBreak/>
              <w:t>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437,4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437,4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24 515,8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24 515,8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24 515,8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24 515,8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24 515,8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"Профилактика ВИЧ, вирусных гепатитов В и С"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19 523,8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19 523,8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19 523,8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19 523,8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727 206,0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675 980,0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80 756,9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80 756,9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80 756,9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73 560,2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75 677,2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4 937,6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5 079,7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648 708,2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595 223,1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648 708,2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595 223,1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577 515,7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558 255,4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71 192,5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36 967,7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1 274 873,2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1 111 559,7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233 162,0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239 882,2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233 254,9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233 254,9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233 254,9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233 254,9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6 627,3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6 627,3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6 627,3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38 875,9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38 875,9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38 875,9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38 875,9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38 875,9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77 121,0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77 121,0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77 121,0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77 121,0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77 121,0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390 864,5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16 2 04 10000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390 864,5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390 864,5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258 028,5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258 028,5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124 872,4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124 872,4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7 963,6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7 963,6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151 967,0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171 311,4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36 100,6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36 100,6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36 100,6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10 911,2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11 225,3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24 179,2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24 875,3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116 876,6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135 210,8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116 876,6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135 210,8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4 051,2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112 825,4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135 210,8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7 517,9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7 517,9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7 517,9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7 517,9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67 906,2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68 806,2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32 169,1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32 169,1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32 169,1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32 169,1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36 637,1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36 637,1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16 428,1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16 428,1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20 209,0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20 209,0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76 536,4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76 536,4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76 536,4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76 536,4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40 644,2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40 644,2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40 644,2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40 644,2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8 362,3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8 362,3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8 362,3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8 362,3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8 362,3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612,4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16 5 01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612,4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16 5 01 10000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612,4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16 5 01 13470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16 5 01 13470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16 5 01 13470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865 540,6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905 424,7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865 540,6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905 424,7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205 581,7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240 836,0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205 386,9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240 641,2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3 693,2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Поликлиники, амбулатории, диагностические центры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3 693,2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3 693,2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3 693,2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201 797,1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236 948,0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201 797,1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236 948,0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59 053,3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50 640,7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142 743,8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186 307,3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P3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75 255,3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75 255,3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75 255,3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75 255,3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75 255,3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584 703,6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589 333,4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</w:t>
            </w:r>
            <w:r>
              <w:lastRenderedPageBreak/>
              <w:t>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423 839,5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423 839,5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Реализация отдельных полномочий в области лекарственного обеспечения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114 329,9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114 329,9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114 329,9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309 509,6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309 509,6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309 509,6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</w:t>
            </w:r>
            <w:r>
              <w:lastRenderedPageBreak/>
              <w:t xml:space="preserve">качественными, эффективными, безопасными лекарственными препаратами и медицинскими изделиями в соответствии с </w:t>
            </w:r>
            <w:hyperlink r:id="rId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99 875,1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99 875,1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99 875,1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99 875,1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65 618,8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65 618,8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65 618,8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65 618,8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468 444,6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468 444,6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468 444,6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126 444,6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126 444,6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102 665,5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86 485,6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48 953,7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48 953,7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37 188,8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37 188,8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343,1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343,1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23 431,3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23 431,3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19 809,3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20 379,4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2 966,5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3 051,9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16 527,7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16 527,7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16 527,7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342 000,0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342 000,0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342 000,0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342 000,0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55 661,0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55 661,0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55 661,0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55 661,0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55 661,0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Санатории для больных туберкулезом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55 661,0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40 813,6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40 813,6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14 242,0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14 242,0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65 254,8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65 254,8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"Совершенствование оказания специализированной, включая высокотехнологичную, медицинской </w:t>
            </w:r>
            <w:r>
              <w:lastRenderedPageBreak/>
              <w:t>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65 254,8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службы крови"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65 254,8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65 254,8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65 254,8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32 710,6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32 710,6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23 798,2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23 798,2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8 311,7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8 311,7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534 209,7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520 543,6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531 360,0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517 623,7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13 632,3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13 780,4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5 297,5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5 297,5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5 297,5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5 297,5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5 297,5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P4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8 482,9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8 482,9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8 482,9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8 482,9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113 615,2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113 615,2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113 615,2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113 615,2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113 615,2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113 615,2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135 735,8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135 735,8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16 4 04 10000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135 735,8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135 735,8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112 166,4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112 166,4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22 798,9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22 798,9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124 000,0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3 387,1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3 445,5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</w:t>
            </w:r>
            <w:r>
              <w:lastRenderedPageBreak/>
              <w:t>артритом с системным началом, мукополисахаридозом I, II и VI типов, а также после трансплантации органов и (или) тканей, апластической анемией неуточненной, наследственным дефицитом факторов II (фибриногена), VII (лабильного), X (Стюарта-Прауэра)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2 089,1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16 7 05 10000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2 089,1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2 089,1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1 245,4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1 245,4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105 913,6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84 849,9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16 8 05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34 201,0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16 8 05 10000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34 201,0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34 201,0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34 201,0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34 201,0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8 N7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50 648,9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50 648,9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50 648,9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50 648,9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42 196,9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42 196,9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38 797,3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39 913,8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39 346,9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39 346,9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566,9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566,9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2 919,9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23 3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2 919,9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23 3 01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2 919,9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2 919,9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2 919,9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2 919,9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Социальная политика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25 420 135,1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26 521 903,7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1 727 753,4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1 793 161,0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14 922,0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14 922,0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14 922,0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14 922,0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14 922,0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 бюджету Пенсионного фонда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14 922,0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1 778 239,0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1 778 239,0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1 778 239,0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189 149,3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193 878,0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193 839,3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193 839,3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Региональная доплата к пенсии пенсионерам, получающим минимальную пенсию по старости и иные региональные </w:t>
            </w:r>
            <w:r>
              <w:lastRenderedPageBreak/>
              <w:t>доплаты к пенсиям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27 550,7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28 239,5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27 822,2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27 822,2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1 556 121,5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1 556 121,5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1 556 121,5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1 839 216,6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2 426 451,8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1 839 216,6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2 426 451,8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1 497 855,9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2 035 689,6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"Обеспечение деятельности стационарных учреждений </w:t>
            </w:r>
            <w:r>
              <w:lastRenderedPageBreak/>
              <w:t>социального обслуживания престарелых и инвалидов"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1 282 266,4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1 282 266,4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616 883,4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616 883,4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240 482,1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246 494,3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361 355,2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370 389,1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665 383,0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665 383,0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550 938,1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564 711,5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98 216,1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100 671,5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199 890,2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17 2 05 10000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199 890,2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199 890,2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175 632,8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175 632,8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23 644,4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23 644,4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613,0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P3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553 533,0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Финансовое обеспечение программ, направленных на обеспечение безопасных и комфортных условий предоставления социальных услуг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501 683,7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501 683,7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501 683,7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51 849,3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51 849,3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36 445,4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36 445,4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15 403,9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15 403,9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349 894,7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349 894,7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349 894,7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108 883,6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108 883,6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108 883,6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241 011,1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241 011,1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241 011,1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"Ресоциализация и адаптация лиц, освободившихся из мест лишения свободы, на 2021 - 2024 годы"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40 867,5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"Ресоциализация и адаптация лиц, освободившихся из мест лишения свободы в учреждениях </w:t>
            </w:r>
            <w:r>
              <w:lastRenderedPageBreak/>
              <w:t>социального обслуживания"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24 617,5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02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24 617,5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24 617,5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24 617,5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24 617,5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03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"Оказание финансовой поддержки производственно-хозяйственной деятельности подразделений уголовно-исполнительной </w:t>
            </w:r>
            <w:r>
              <w:lastRenderedPageBreak/>
              <w:t>системы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05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11 987 069,1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12 311 382,7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625 597,7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625 597,7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625 597,7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625 597,7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13 013,3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13 013,3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606 863,6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612 584,4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602 364,5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608 042,9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4 499,1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4 541,5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96 367,0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98 743,3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96 367,0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98 743,3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92 858,0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92 858,0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92 858,0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92 858,0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5 885,3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5 885,3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5 885,3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5 885,3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7 883 136,2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7 883 136,2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</w:t>
            </w:r>
            <w:r>
              <w:lastRenderedPageBreak/>
              <w:t>медицинское страхование неработающего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7 883 136,2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7 883 136,2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7 883 136,2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7 883 136,2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3 596 798,2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3 596 798,2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3 596 798,2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31 161,0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31 940,0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31 510,0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31 510,0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10 666,0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10 666,0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10 666,0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17 1 01 51370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1 364,7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17 1 01 51370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1 364,7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17 1 01 51370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1 364,7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Осуществление полномочий по </w:t>
            </w:r>
            <w:r>
              <w:lastRenderedPageBreak/>
              <w:t xml:space="preserve">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14 399,3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14 399,3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14 399,3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30 671,5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31 897,6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31 426,2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31 426,2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</w:t>
            </w:r>
            <w:r>
              <w:lastRenderedPageBreak/>
              <w:t>денежной компенсации гражданам при возникновении поствакцинальных осложнений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952 795,5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952 795,4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14 080,6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14 080,6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938 714,8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938 714,8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432 068,7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442 870,5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5 435,3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5 435,3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437 435,2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437 435,2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287 802,1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291 390,2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3 604,4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3 604,4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284 285,6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287 785,8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287 377,1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408,7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8 176,0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8 380,4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111,8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8 268,6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8 268,6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7 183,9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7 363,5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7 270,1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7 270,1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15 891,5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16 288,8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279,6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279,6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14 496,5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14 496,5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1 512,7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1 512,7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22 361,1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22 920,2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3 067,8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3 067,8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19 852,4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19 852,4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11 369,1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11 369,1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11 369,1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682,1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699,1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688,8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688,8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5 641,3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5 782,3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5 756,4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5 756,4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289 687,7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296 929,9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3 637,4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3 637,4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293 292,5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293 292,5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101 577,7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104 117,2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1 270,7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1 270,7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102 846,5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102 846,5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6 533,2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6 696,5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6 504,0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6 504,0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462 501,1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474 663,3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5 916,8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5 916,8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468 746,5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468 746,5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262 237,4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268 793,3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3 292,7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3 292,7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265 500,6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265 500,6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реабилитированным лицам и лицам, признанным пострадавшими от </w:t>
            </w:r>
            <w:r>
              <w:lastRenderedPageBreak/>
              <w:t>политических репрессий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16 874,8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17 296,6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17 081,6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17 081,6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230 803,4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236 573,5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2 898,1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2 898,1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233 675,4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233 675,4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1 093,5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1 120,9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1 115,9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1 115,9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332 967,9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332 967,9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32 644,2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32 644,2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300 323,7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300 323,7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291 923,7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8 400,0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7 415,2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7 415,2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7 415,2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58 378,8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33 266,6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33 266,6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33 266,6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33 266,6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33 266,6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25 112,2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28 4 01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25 112,2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25 112,2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25 112,2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25 112,2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5 212,7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5 212,7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"Развитие </w:t>
            </w:r>
            <w:r>
              <w:lastRenderedPageBreak/>
              <w:t>жилищного строительства на сельских территориях и повышение уровня благоустройства"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5 212,7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1 01 R5760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5 212,7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1 01 R5760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5 212,7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1 01 R5760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5 212,7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43 515,8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43 515,8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43 515,8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43 515,8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9 722 389,5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9 814 510,9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216 988,5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216 988,5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215 859,3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215 859,3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215 859,3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215 859,3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1 129,2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1 129,2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1 129,2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1 129,2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40 116,9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41 136,1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"Развитие дошкольного </w:t>
            </w:r>
            <w:r>
              <w:lastRenderedPageBreak/>
              <w:t>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34 824,8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34 824,8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34 824,8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34 824,8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34 824,8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6 311,3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6 311,3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Предоставление компенсации затрат родителей (законных представителей) детей-инвалидов на обучение по основным </w:t>
            </w:r>
            <w:r>
              <w:lastRenderedPageBreak/>
              <w:t>общеобразовательным программам на дому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6 311,3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6 311,3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6 311,3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14 894,0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14 894,0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14 894,0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14 894,0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11 499,4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11 830,4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11 499,4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11 830,4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9 287,1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9 554,4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2 212,3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2 276,0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3 063,6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3 063,6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3 063,6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9 445 678,6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9 541 492,3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9 445 678,6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9 541 492,3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1 624 369,5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1 605 909,0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83,5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83,5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877 731,4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877 731,4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877 731,4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877 382,7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858 449,8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18 811,2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19 281,6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162,9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727 931,2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727 931,2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727 931,2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446 829,2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446 829,2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446 829,2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446 829,2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4 553 713,9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4 640 420,2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18 508,9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18 491,5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18 491,5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18 155,3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18 107,5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18 107,5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Выплата государственных пособий лицам, не подлежащим обязательному социальному страхованию на случай временной нетрудоспособности и в связи с </w:t>
            </w:r>
            <w:r>
              <w:lastRenderedPageBreak/>
              <w:t>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1 166 823,4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17 243,7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17 243,7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1 149 579,7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1 149 579,7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399 260,7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1 470,1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1 470,1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397 790,6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397 790,6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Предоставление ежемесячной денежной </w:t>
            </w:r>
            <w:r>
              <w:lastRenderedPageBreak/>
              <w:t>выплаты многодетным семьям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125 740,6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1 942,4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1 942,4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123 798,2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123 798,2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102,9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102,9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78 058,9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1 201,3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1 201,3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76 857,6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76 857,6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2 833 769,5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2 833 769,5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2 833 769,5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36 419,9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37 318,0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</w:t>
            </w:r>
            <w:r>
              <w:lastRenderedPageBreak/>
              <w:t>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37 282,3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37 282,3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37 282,3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2 795 244,3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2 811 015,9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401 960,5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401 960,5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401 960,5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Осуществление ежемесячной денежной выплаты, назначаемой в случае рождения </w:t>
            </w:r>
            <w:r>
              <w:lastRenderedPageBreak/>
              <w:t>третьего ребенка или последующих детей до достижения ребенком возраста трех лет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857 146,9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857 146,9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857 146,9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1 551 908,5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22 934,6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22 934,6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1 528 973,9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1 528 973,9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143 706,5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176 397,3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125 489,2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128 590,6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35 910,3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36 808,1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3 054,6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3 131,0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1 033,2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1 033,2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1 033,2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2 097,8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2 097,8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2 097,8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"Привлечение социально ориентированных </w:t>
            </w:r>
            <w:r>
              <w:lastRenderedPageBreak/>
              <w:t>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17 2 07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33 677,1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33 677,1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33 677,1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33 677,1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17 7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91 782,5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17 7 01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91 782,5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87 974,6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90 138,8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89 354,0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89 354,0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784,8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784,8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1 643,7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1 643,7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1 643,7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Подпрограмма "Государственная </w:t>
            </w:r>
            <w:r>
              <w:lastRenderedPageBreak/>
              <w:t>поддержка развития казачества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19 6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субсидии некоммерческой организации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19 6 01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1 644,6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30 825,4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Основное мероприятие "Разработка, издание карты доступности объектов и 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24 1 01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Разработка, издание карты доступности объектов и услуг для инвалидов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24 1 01 02271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24 1 01 02271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24 1 01 02271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648,4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648,4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648,4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300,7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347,7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454,4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454,4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62,3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256,3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256,3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24 3 01 02278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24 3 01 02278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24 4 01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521,0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521,0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260,8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253,8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29 140,3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24 5 04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29 140,3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29 140,3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29 140,3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29 140,3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16 677,3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16 677,3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16 677,3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16 677,3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Физическая культура и спорт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522 872,5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740 306,5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168 366,2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391 297,0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386 145,7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386 145,7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386 145,7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Создание и модернизация объектов </w:t>
            </w:r>
            <w:r>
              <w:lastRenderedPageBreak/>
              <w:t>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374 150,4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374 150,4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374 150,4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11 995,3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11 995,3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11 995,3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5 151,3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5 151,3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"Создание условий </w:t>
            </w:r>
            <w:r>
              <w:lastRenderedPageBreak/>
              <w:t>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5 151,3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5 151,3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146,6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1 350,1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3 654,6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3 654,6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339 791,9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333 942,6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339 791,9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333 942,6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328 917,8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322 345,8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307 241,3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316 201,2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18 2 01 10000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307 241,3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316 201,2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307 241,3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316 201,2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307 241,3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316 201,2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271 753,9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281 752,5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35 487,4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34 448,7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P5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6 144,6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6 144,6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6 144,6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6 144,6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11 596,8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11 596,8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приведения организаций </w:t>
            </w:r>
            <w:r>
              <w:lastRenderedPageBreak/>
              <w:t>спортивной подготовки в нормативное состояние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11 596,8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11 596,8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11 596,8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15 066,9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15 066,9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15 066,9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18 3 01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15 066,9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15 066,9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15 066,9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15 066,9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lastRenderedPageBreak/>
              <w:t>Средства массовой информации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23 098,0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23 282,0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23 098,0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23 282,0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15 992,3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15 992,3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15 992,3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15 992,3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15 992,3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8 011,9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8 009,6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7 974,3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7 982,7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7 289,7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7 289,7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7 289,7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7 289,7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Обслуживание государственного (муниципального) долга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1 684 430,0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1 684 430,0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1 684 430,0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1 684 430,0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01 2 02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1 684 430,0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1 684 430,0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Обслуживание государственного </w:t>
            </w:r>
            <w:r>
              <w:lastRenderedPageBreak/>
              <w:t>(муниципального) долга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1 684 430,0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Обслуживание государственного долга субъекта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1 684 430,0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5 030 347,9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4 507 113,2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4 273 919,0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4 273 919,0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4 273 919,0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4 273 919,0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4 273 919,0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4 273 919,0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4 273 919,0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27 027,0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27 027,0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27 027,0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27 027,0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27 027,0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203 737,9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206 167,2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99 620,2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99 620,2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99 620,2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94 194,0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94 194,0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94 194,0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Осуществление государственного полномочия по расчету и предоставлению </w:t>
            </w:r>
            <w:r>
              <w:lastRenderedPageBreak/>
              <w:t>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5 426,2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5 426,2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5 426,2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93 247,8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95 547,0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93 247,8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95 547,0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12 1 02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26 058,3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12 1 02 74770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26 058,3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12 1 02 74770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26 058,3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12 1 02 74770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26 058,3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12 1 03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69 488,7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lastRenderedPageBreak/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69 488,7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69 488,7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69 488,7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21 1 06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3E7836" w:rsidTr="00A6101B">
        <w:tc>
          <w:tcPr>
            <w:tcW w:w="4354" w:type="dxa"/>
            <w:vAlign w:val="center"/>
          </w:tcPr>
          <w:p w:rsidR="003E7836" w:rsidRDefault="003E7836" w:rsidP="00A6101B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3E7836" w:rsidTr="00A6101B">
        <w:tc>
          <w:tcPr>
            <w:tcW w:w="4354" w:type="dxa"/>
          </w:tcPr>
          <w:p w:rsidR="003E7836" w:rsidRDefault="003E7836" w:rsidP="00A6101B">
            <w:pPr>
              <w:pStyle w:val="ConsPlusNormal"/>
            </w:pPr>
            <w:r>
              <w:t>Итого расходов</w:t>
            </w: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3E7836" w:rsidRDefault="003E7836" w:rsidP="00A6101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77 405 509,8</w:t>
            </w:r>
          </w:p>
        </w:tc>
        <w:tc>
          <w:tcPr>
            <w:tcW w:w="1474" w:type="dxa"/>
            <w:vAlign w:val="center"/>
          </w:tcPr>
          <w:p w:rsidR="003E7836" w:rsidRDefault="003E7836" w:rsidP="00A6101B">
            <w:pPr>
              <w:pStyle w:val="ConsPlusNormal"/>
              <w:jc w:val="right"/>
            </w:pPr>
            <w:r>
              <w:t>78 892 974,8</w:t>
            </w:r>
          </w:p>
        </w:tc>
      </w:tr>
    </w:tbl>
    <w:p w:rsidR="00B91309" w:rsidRDefault="00B91309">
      <w:bookmarkStart w:id="1" w:name="_GoBack"/>
      <w:bookmarkEnd w:id="1"/>
    </w:p>
    <w:sectPr w:rsidR="00B91309" w:rsidSect="003E78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36"/>
    <w:rsid w:val="003E7836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7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7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7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7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7ACD8BAC4ADB50700436438CAA316A0D7222EA97DA216C9288389A14DBA955619C5A2854269E72F6EA419EA2d5Z0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7ACD8BAC4ADB50700436438CAA316A0D7F24EE95D77C669AD1349813D4F650748D02245C318173E8F6439CdAZ1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7ACD8BAC4ADB507004284E9AC66D620F717FE397DA2F33CAD531904183F60C31DB0B2E017EC426FBF54A80A151251D69EAdEZCX" TargetMode="External"/><Relationship Id="rId11" Type="http://schemas.openxmlformats.org/officeDocument/2006/relationships/hyperlink" Target="consultantplus://offline/ref=947ACD8BAC4ADB507004284E9AC66D620F717FE397DA2F3DC8DB33904183F60C31DB0B2E017EC426FBF54A80A151251D69EAdEZCX" TargetMode="External"/><Relationship Id="rId5" Type="http://schemas.openxmlformats.org/officeDocument/2006/relationships/hyperlink" Target="consultantplus://offline/ref=947ACD8BAC4ADB507004284E9AC66D620F717FE397DA2C3BCFDF36904183F60C31DB0B2E016CC47EF7F4439FA251304B38ACB88F3676F6DC4CDC85C46Ed4ZAX" TargetMode="External"/><Relationship Id="rId10" Type="http://schemas.openxmlformats.org/officeDocument/2006/relationships/hyperlink" Target="consultantplus://offline/ref=947ACD8BAC4ADB507004284E9AC66D620F717FE397DC2932C8D763C743D2A30234D35B74117A8D72FFEA429EBE533B1Dd6Z8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7ACD8BAC4ADB50700436438CAA316A0D7221EB91D5216C9288389A14DBA955619C5A2854269E72F6EA419EA2d5Z0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270</Pages>
  <Words>46406</Words>
  <Characters>264519</Characters>
  <Application>Microsoft Office Word</Application>
  <DocSecurity>0</DocSecurity>
  <Lines>2204</Lines>
  <Paragraphs>620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2021-10-18T23:53:00Z</dcterms:created>
  <dcterms:modified xsi:type="dcterms:W3CDTF">2021-10-18T23:53:00Z</dcterms:modified>
</cp:coreProperties>
</file>